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E35B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 w:rsidRPr="00B55CC8">
        <w:rPr>
          <w:rFonts w:ascii="Calibri" w:hAnsi="Calibri" w:cs="Calibri"/>
          <w:b/>
          <w:sz w:val="32"/>
          <w:szCs w:val="32"/>
        </w:rPr>
        <w:t>Α Ι Τ Η Σ Η</w:t>
      </w:r>
    </w:p>
    <w:p w14:paraId="1964F45A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0FECF73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Επώνυμο</w:t>
      </w:r>
      <w:r w:rsidRPr="00636E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……………………………………………….</w:t>
      </w:r>
    </w:p>
    <w:p w14:paraId="5A6955CD" w14:textId="77777777" w:rsidR="00B55A2D" w:rsidRPr="00636E88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Όνομα</w:t>
      </w:r>
      <w:r w:rsidRPr="00636E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160D9050" w14:textId="77777777" w:rsidR="00B55A2D" w:rsidRPr="00F91506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Πατρώνυμο</w:t>
      </w:r>
      <w:r w:rsidRPr="00636E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…………………………………………...</w:t>
      </w:r>
    </w:p>
    <w:p w14:paraId="216603B0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ΑΕΜ:……………………………………………………….</w:t>
      </w:r>
    </w:p>
    <w:p w14:paraId="61A83A5F" w14:textId="77777777" w:rsidR="00B55A2D" w:rsidRPr="00C43B6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Διεύθυνση</w:t>
      </w:r>
      <w:r w:rsidRPr="00636E88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14:paraId="0DD43AA3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21DA36D0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4B759ADC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Τηλέφωνο κινητό:…………………………………..</w:t>
      </w:r>
    </w:p>
    <w:p w14:paraId="79C2C6D4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……………………………………………………………….</w:t>
      </w:r>
    </w:p>
    <w:p w14:paraId="4052BC36" w14:textId="50304A3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ΘΕΜΑ:</w:t>
      </w:r>
      <w:r w:rsidR="004B74F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«</w:t>
      </w:r>
      <w:r w:rsidR="004B74F2">
        <w:rPr>
          <w:rFonts w:ascii="Calibri" w:hAnsi="Calibri" w:cs="Calibri"/>
          <w:b/>
          <w:sz w:val="24"/>
          <w:szCs w:val="24"/>
        </w:rPr>
        <w:t>Αίτηση παράτασης σπουδών</w:t>
      </w:r>
      <w:r>
        <w:rPr>
          <w:rFonts w:ascii="Calibri" w:hAnsi="Calibri" w:cs="Calibri"/>
          <w:b/>
          <w:sz w:val="24"/>
          <w:szCs w:val="24"/>
        </w:rPr>
        <w:t>»</w:t>
      </w:r>
    </w:p>
    <w:p w14:paraId="410B2D92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0B450DEC" w14:textId="77777777" w:rsidR="004B74F2" w:rsidRDefault="004B74F2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625E54AB" w14:textId="77777777" w:rsidR="004B74F2" w:rsidRDefault="00B55A2D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Εισηγούμαι την παράταση σπουδών του/</w:t>
      </w:r>
      <w:r w:rsidR="004B74F2">
        <w:rPr>
          <w:rFonts w:ascii="Calibri" w:hAnsi="Calibri" w:cs="Calibri"/>
          <w:sz w:val="24"/>
          <w:szCs w:val="24"/>
        </w:rPr>
        <w:t>της</w:t>
      </w:r>
    </w:p>
    <w:p w14:paraId="1FE697B9" w14:textId="57E31A82" w:rsidR="004B0F81" w:rsidRDefault="00B55A2D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64E01E97" w14:textId="7E15A84D" w:rsidR="00B55A2D" w:rsidRDefault="004B0F81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5BBC5E27" w14:textId="71C790A3" w:rsidR="00B55A2D" w:rsidRDefault="00B55A2D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before="0" w:after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σύμφωνα με τα αναγραφόμενα στην παρούσα αίτηση.</w:t>
      </w:r>
    </w:p>
    <w:p w14:paraId="65DCFE2F" w14:textId="7333CD5B" w:rsidR="004B74F2" w:rsidRDefault="004B74F2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255A05DC" w14:textId="77777777" w:rsidR="004B74F2" w:rsidRDefault="004B74F2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76581F4D" w14:textId="77777777" w:rsidR="00B55A2D" w:rsidRDefault="00B55A2D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Σύμβουλος Καθηγητής/</w:t>
      </w:r>
      <w:proofErr w:type="spellStart"/>
      <w:r>
        <w:rPr>
          <w:rFonts w:ascii="Calibri" w:hAnsi="Calibri" w:cs="Calibri"/>
          <w:sz w:val="24"/>
          <w:szCs w:val="24"/>
        </w:rPr>
        <w:t>τρια</w:t>
      </w:r>
      <w:proofErr w:type="spellEnd"/>
    </w:p>
    <w:p w14:paraId="2DB5D5DE" w14:textId="77777777" w:rsidR="00B55A2D" w:rsidRDefault="00B55A2D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5F8AB964" w14:textId="77777777" w:rsidR="00B55A2D" w:rsidRDefault="00B55A2D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67F726E3" w14:textId="77777777" w:rsidR="00B55A2D" w:rsidRDefault="00B55A2D" w:rsidP="00B55A2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0F9BD272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67E51C2E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column"/>
      </w:r>
    </w:p>
    <w:p w14:paraId="5B76F676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Προς</w:t>
      </w:r>
    </w:p>
    <w:p w14:paraId="7DDA0054" w14:textId="1B39F70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</w:t>
      </w:r>
      <w:r w:rsidR="004B74F2">
        <w:rPr>
          <w:rFonts w:ascii="Calibri" w:hAnsi="Calibri" w:cs="Calibri"/>
          <w:sz w:val="24"/>
          <w:szCs w:val="24"/>
        </w:rPr>
        <w:t xml:space="preserve">ν Επιτροπή </w:t>
      </w:r>
      <w:r>
        <w:rPr>
          <w:rFonts w:ascii="Calibri" w:hAnsi="Calibri" w:cs="Calibri"/>
          <w:sz w:val="24"/>
          <w:szCs w:val="24"/>
        </w:rPr>
        <w:t>Προγράμματος Σπουδών</w:t>
      </w:r>
      <w:r w:rsidRPr="004C12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του Δ.Π.Μ.Σ. «Θρησκευτικός και</w:t>
      </w:r>
      <w:r w:rsidR="004B74F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Προσκυνηματικός Τουρισμός» του Τμήματος Κοινωνικής Θεολογίας και Χριστιανικού Πολιτισμού Α.Π.Θ. </w:t>
      </w:r>
    </w:p>
    <w:p w14:paraId="2F4B9333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015AC899" w14:textId="0C355B6F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Παρακαλώ να μου χορηγήσετε παράταση σπουδών διάρκειας </w:t>
      </w:r>
    </w:p>
    <w:p w14:paraId="12CE4A7C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p w14:paraId="0F0C33AB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……………………………………………………………………..</w:t>
      </w:r>
    </w:p>
    <w:p w14:paraId="6226E413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……………………………………………………………………..</w:t>
      </w:r>
    </w:p>
    <w:p w14:paraId="090890E6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……………………………………………………………………..</w:t>
      </w:r>
    </w:p>
    <w:p w14:paraId="28AB7736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…………………………………………………………………….</w:t>
      </w:r>
    </w:p>
    <w:p w14:paraId="55091A2C" w14:textId="62380214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593DF5BB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14:paraId="3908E86B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 τιμή,</w:t>
      </w:r>
    </w:p>
    <w:p w14:paraId="25C9106A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Ο/Η Αιτών/ούσα</w:t>
      </w:r>
    </w:p>
    <w:p w14:paraId="2D87672F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14:paraId="3E8E4426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</w:p>
    <w:p w14:paraId="72D949FB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14F81CC5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0D746B57" w14:textId="77777777" w:rsidR="00B55A2D" w:rsidRDefault="00B55A2D" w:rsidP="00B55A2D">
      <w:pPr>
        <w:pStyle w:val="a3"/>
        <w:tabs>
          <w:tab w:val="center" w:pos="2977"/>
          <w:tab w:val="center" w:pos="6946"/>
        </w:tabs>
        <w:spacing w:line="240" w:lineRule="auto"/>
        <w:ind w:firstLine="0"/>
        <w:jc w:val="left"/>
        <w:rPr>
          <w:rFonts w:ascii="Calibri" w:hAnsi="Calibri" w:cs="Calibri"/>
          <w:sz w:val="24"/>
          <w:szCs w:val="24"/>
        </w:rPr>
      </w:pPr>
    </w:p>
    <w:p w14:paraId="1BE20691" w14:textId="77777777" w:rsidR="007E17C9" w:rsidRDefault="007E17C9"/>
    <w:sectPr w:rsidR="007E17C9" w:rsidSect="00986BF8">
      <w:headerReference w:type="default" r:id="rId4"/>
      <w:pgSz w:w="11907" w:h="16834"/>
      <w:pgMar w:top="1440" w:right="1080" w:bottom="1440" w:left="1080" w:header="720" w:footer="720" w:gutter="0"/>
      <w:paperSrc w:first="1" w:other="1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65"/>
      <w:gridCol w:w="2552"/>
      <w:gridCol w:w="3974"/>
    </w:tblGrid>
    <w:tr w:rsidR="00A73614" w14:paraId="33CFE34C" w14:textId="77777777" w:rsidTr="006D014E">
      <w:trPr>
        <w:trHeight w:val="983"/>
      </w:trPr>
      <w:tc>
        <w:tcPr>
          <w:tcW w:w="3965" w:type="dxa"/>
          <w:shd w:val="clear" w:color="auto" w:fill="auto"/>
        </w:tcPr>
        <w:p w14:paraId="46469DCE" w14:textId="77777777" w:rsidR="006D014E" w:rsidRPr="006D014E" w:rsidRDefault="00000000" w:rsidP="006D014E">
          <w:pPr>
            <w:tabs>
              <w:tab w:val="left" w:pos="320"/>
            </w:tabs>
            <w:jc w:val="center"/>
            <w:rPr>
              <w:rFonts w:eastAsia="Calibri"/>
              <w:szCs w:val="24"/>
              <w:lang w:val="el-GR"/>
            </w:rPr>
          </w:pPr>
          <w:r>
            <w:rPr>
              <w:rFonts w:eastAsia="Calibri"/>
              <w:noProof/>
              <w:szCs w:val="24"/>
            </w:rPr>
            <w:drawing>
              <wp:inline distT="0" distB="0" distL="0" distR="0" wp14:anchorId="27A419CA" wp14:editId="5D7E2C0E">
                <wp:extent cx="1744980" cy="518160"/>
                <wp:effectExtent l="0" t="0" r="0" b="0"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  <w:shd w:val="clear" w:color="auto" w:fill="auto"/>
        </w:tcPr>
        <w:p w14:paraId="1E20C054" w14:textId="77777777" w:rsidR="006D014E" w:rsidRPr="006D014E" w:rsidRDefault="00000000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  <w:r>
            <w:rPr>
              <w:rFonts w:eastAsia="Calibri"/>
              <w:noProof/>
              <w:szCs w:val="24"/>
              <w:lang w:val="el-GR"/>
            </w:rPr>
            <w:drawing>
              <wp:inline distT="0" distB="0" distL="0" distR="0" wp14:anchorId="4C6CEE7A" wp14:editId="0A058C8D">
                <wp:extent cx="495300" cy="52578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7F1DD8" w14:textId="77777777" w:rsidR="006D014E" w:rsidRPr="006D014E" w:rsidRDefault="00000000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</w:p>
        <w:p w14:paraId="4CA8E4AC" w14:textId="77777777" w:rsidR="006D014E" w:rsidRPr="006D014E" w:rsidRDefault="00000000" w:rsidP="006D014E">
          <w:pPr>
            <w:jc w:val="center"/>
            <w:rPr>
              <w:rFonts w:eastAsia="Calibri"/>
              <w:noProof/>
              <w:szCs w:val="24"/>
              <w:lang w:val="el-GR"/>
            </w:rPr>
          </w:pPr>
          <w:hyperlink r:id="rId3" w:history="1">
            <w:r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http</w:t>
            </w:r>
            <w:r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://</w:t>
            </w:r>
            <w:proofErr w:type="spellStart"/>
            <w:r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msc</w:t>
            </w:r>
            <w:proofErr w:type="spellEnd"/>
            <w:r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-</w:t>
            </w:r>
            <w:proofErr w:type="spellStart"/>
            <w:r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religioustourism</w:t>
            </w:r>
            <w:proofErr w:type="spellEnd"/>
            <w:r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web</w:t>
            </w:r>
            <w:r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auth</w:t>
            </w:r>
            <w:r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.</w:t>
            </w:r>
            <w:r w:rsidRPr="006D014E">
              <w:rPr>
                <w:rStyle w:val="-"/>
                <w:rFonts w:eastAsia="Calibri"/>
                <w:color w:val="0070C0"/>
                <w:sz w:val="18"/>
                <w:szCs w:val="24"/>
              </w:rPr>
              <w:t>gr</w:t>
            </w:r>
            <w:r w:rsidRPr="006D014E">
              <w:rPr>
                <w:rStyle w:val="-"/>
                <w:rFonts w:eastAsia="Calibri"/>
                <w:color w:val="0070C0"/>
                <w:sz w:val="18"/>
                <w:szCs w:val="24"/>
                <w:lang w:val="el-GR"/>
              </w:rPr>
              <w:t>/</w:t>
            </w:r>
          </w:hyperlink>
        </w:p>
      </w:tc>
      <w:tc>
        <w:tcPr>
          <w:tcW w:w="3974" w:type="dxa"/>
          <w:shd w:val="clear" w:color="auto" w:fill="auto"/>
        </w:tcPr>
        <w:p w14:paraId="06598855" w14:textId="77777777" w:rsidR="006D014E" w:rsidRPr="006D014E" w:rsidRDefault="00000000" w:rsidP="006D014E">
          <w:pPr>
            <w:jc w:val="center"/>
            <w:rPr>
              <w:rFonts w:eastAsia="Calibri"/>
              <w:szCs w:val="24"/>
              <w:lang w:val="el-GR"/>
            </w:rPr>
          </w:pPr>
          <w:r>
            <w:rPr>
              <w:rFonts w:eastAsia="Calibri"/>
              <w:noProof/>
              <w:szCs w:val="24"/>
            </w:rPr>
            <w:drawing>
              <wp:inline distT="0" distB="0" distL="0" distR="0" wp14:anchorId="11EDA29D" wp14:editId="64842D03">
                <wp:extent cx="1607820" cy="457200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3614" w:rsidRPr="005828EF" w14:paraId="03EF8C03" w14:textId="77777777" w:rsidTr="006D014E">
      <w:tc>
        <w:tcPr>
          <w:tcW w:w="3965" w:type="dxa"/>
          <w:shd w:val="clear" w:color="auto" w:fill="auto"/>
        </w:tcPr>
        <w:p w14:paraId="494F99D9" w14:textId="77777777" w:rsidR="006D014E" w:rsidRPr="006D014E" w:rsidRDefault="00000000" w:rsidP="006D014E">
          <w:pPr>
            <w:tabs>
              <w:tab w:val="left" w:pos="320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ΑΡΙΣΤΟΤΕΛΕΙΟ ΠΑΝΕΠΙΣΤΗΜΙΟ ΘΕΣΣΑΛΟΝΙΚΗΣ</w:t>
          </w:r>
        </w:p>
        <w:p w14:paraId="0DCDFF5D" w14:textId="77777777" w:rsidR="006D014E" w:rsidRPr="006D014E" w:rsidRDefault="00000000" w:rsidP="006D014E">
          <w:pPr>
            <w:tabs>
              <w:tab w:val="left" w:pos="320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 xml:space="preserve">ΤΜΗΜΑ ΚΟΙΝΩΝΙΚΗΣ ΘΕΟΛΟΓΙΑΣ </w:t>
          </w:r>
        </w:p>
        <w:p w14:paraId="32CA4AFC" w14:textId="77777777" w:rsidR="006D014E" w:rsidRPr="006D014E" w:rsidRDefault="00000000" w:rsidP="006D014E">
          <w:pPr>
            <w:tabs>
              <w:tab w:val="left" w:pos="320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ΚΑΙ ΧΡΙΣΤΙΑΝΙΚΟΥ ΠΟΛΙΤΙΣΜΟΥ</w:t>
          </w:r>
        </w:p>
      </w:tc>
      <w:tc>
        <w:tcPr>
          <w:tcW w:w="2552" w:type="dxa"/>
          <w:vMerge/>
          <w:shd w:val="clear" w:color="auto" w:fill="auto"/>
        </w:tcPr>
        <w:p w14:paraId="15AB61DE" w14:textId="77777777" w:rsidR="006D014E" w:rsidRPr="006D014E" w:rsidRDefault="00000000" w:rsidP="006D014E">
          <w:pPr>
            <w:jc w:val="center"/>
            <w:rPr>
              <w:rFonts w:eastAsia="Calibri"/>
              <w:sz w:val="20"/>
              <w:szCs w:val="24"/>
              <w:lang w:val="el-GR"/>
            </w:rPr>
          </w:pPr>
        </w:p>
      </w:tc>
      <w:tc>
        <w:tcPr>
          <w:tcW w:w="3974" w:type="dxa"/>
          <w:shd w:val="clear" w:color="auto" w:fill="auto"/>
        </w:tcPr>
        <w:p w14:paraId="6AD63D97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ΔΙΕΘΝΕΣ ΠΑΝΕΠΙΣΤΗΜΙΟ ΤΗΣ ΕΛΛΑΔΟΣ</w:t>
          </w:r>
        </w:p>
        <w:p w14:paraId="3805AFAF" w14:textId="77777777" w:rsidR="006D014E" w:rsidRPr="006D014E" w:rsidRDefault="00000000" w:rsidP="006D014E">
          <w:pPr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 xml:space="preserve">ΤΜΗΜΑ ΔΙΟΙΚΗΣΗΣ ΟΡΓΑΝΙΣΜΩΝ, ΜΑΡΚΕΤΙΝΓΚ </w:t>
          </w:r>
        </w:p>
        <w:p w14:paraId="4D31A0B8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/>
              <w:sz w:val="16"/>
              <w:szCs w:val="24"/>
              <w:lang w:val="el-GR"/>
            </w:rPr>
          </w:pPr>
          <w:r w:rsidRPr="006D014E">
            <w:rPr>
              <w:rFonts w:eastAsia="Calibri"/>
              <w:sz w:val="16"/>
              <w:szCs w:val="24"/>
              <w:lang w:val="el-GR"/>
            </w:rPr>
            <w:t>ΚΑΙ ΤΟΥΡΙΣΜΟΥ</w:t>
          </w:r>
        </w:p>
      </w:tc>
    </w:tr>
    <w:tr w:rsidR="00A73614" w:rsidRPr="004C12E6" w14:paraId="44F8D24D" w14:textId="77777777" w:rsidTr="006D014E">
      <w:tc>
        <w:tcPr>
          <w:tcW w:w="10491" w:type="dxa"/>
          <w:gridSpan w:val="3"/>
          <w:shd w:val="clear" w:color="auto" w:fill="auto"/>
        </w:tcPr>
        <w:p w14:paraId="17DB086A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  <w:p w14:paraId="48DE7C43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  <w:p w14:paraId="1A51E132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</w:pPr>
          <w:r w:rsidRPr="006D014E"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  <w:t xml:space="preserve">ΔΙΙΔΡΥΜΑΤΙΚΟ ΠΡΟΓΡΑΜΜΑ </w:t>
          </w:r>
          <w:r w:rsidRPr="006D014E"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  <w:t>ΜΕΤΑΠΤΥΧΙΑΚΩΝ ΣΠΟΥΔΩΝ</w:t>
          </w:r>
        </w:p>
        <w:p w14:paraId="5239003F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/>
              <w:b/>
              <w:color w:val="1F3864"/>
              <w:szCs w:val="24"/>
              <w:lang w:val="el-GR"/>
            </w:rPr>
          </w:pPr>
          <w:r w:rsidRPr="006D014E">
            <w:rPr>
              <w:rFonts w:eastAsia="Calibri" w:cs="Times New Roman (Body CS)"/>
              <w:b/>
              <w:color w:val="1F3864"/>
              <w:spacing w:val="40"/>
              <w:szCs w:val="24"/>
              <w:lang w:val="el-GR"/>
            </w:rPr>
            <w:t>«ΘΡΗΣΚΕΥΤΙΚΟΣ ΚΑΙ ΠΡΟΣΚΥΝΗΜΑΤΙΚΟΣ ΤΟΥΡΙΣΜΟΣ»</w:t>
          </w:r>
        </w:p>
        <w:p w14:paraId="6FCB5CDB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/>
              <w:b/>
              <w:color w:val="1F3864"/>
              <w:sz w:val="21"/>
              <w:szCs w:val="24"/>
              <w:lang w:val="el-GR"/>
            </w:rPr>
          </w:pPr>
        </w:p>
        <w:p w14:paraId="67B633F1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  <w:r w:rsidRPr="006D014E">
            <w:rPr>
              <w:rFonts w:eastAsia="Calibri"/>
              <w:sz w:val="20"/>
              <w:szCs w:val="24"/>
              <w:lang w:val="el-GR"/>
            </w:rPr>
            <w:t>ΔΙΕΥΘΥΝΤΡΙΑ: Κυριακούλα Παπαδημητρίου, Καθηγήτρια Α.Π.Θ.</w:t>
          </w:r>
        </w:p>
        <w:p w14:paraId="53F3A474" w14:textId="77777777" w:rsidR="006D014E" w:rsidRPr="006D014E" w:rsidRDefault="00000000" w:rsidP="006D014E">
          <w:pPr>
            <w:tabs>
              <w:tab w:val="left" w:pos="4287"/>
            </w:tabs>
            <w:jc w:val="center"/>
            <w:rPr>
              <w:rFonts w:eastAsia="Calibri"/>
              <w:sz w:val="20"/>
              <w:szCs w:val="24"/>
              <w:lang w:val="el-GR"/>
            </w:rPr>
          </w:pPr>
        </w:p>
      </w:tc>
    </w:tr>
  </w:tbl>
  <w:p w14:paraId="18A8BDD9" w14:textId="77777777" w:rsidR="006D014E" w:rsidRPr="006D014E" w:rsidRDefault="00000000" w:rsidP="00B26171">
    <w:pPr>
      <w:pStyle w:val="a4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t7QwNzeyNDW1NDRR0lEKTi0uzszPAykwrAUA1KOf4iwAAAA="/>
  </w:docVars>
  <w:rsids>
    <w:rsidRoot w:val="00B55A2D"/>
    <w:rsid w:val="00015962"/>
    <w:rsid w:val="004B0F81"/>
    <w:rsid w:val="004B74F2"/>
    <w:rsid w:val="007E17C9"/>
    <w:rsid w:val="00B55A2D"/>
    <w:rsid w:val="00D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58F1"/>
  <w15:chartTrackingRefBased/>
  <w15:docId w15:val="{58501FF0-90EA-4DB9-A0FF-0ECA300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120" w:line="240" w:lineRule="atLeast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A2D"/>
    <w:pPr>
      <w:spacing w:after="0" w:line="240" w:lineRule="auto"/>
      <w:ind w:firstLine="0"/>
      <w:jc w:val="left"/>
    </w:pPr>
    <w:rPr>
      <w:rFonts w:ascii="Arial" w:eastAsia="Times New Roman" w:hAnsi="Arial" w:cs="Times New Roman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55A2D"/>
    <w:pPr>
      <w:spacing w:before="120" w:after="120" w:line="360" w:lineRule="auto"/>
      <w:ind w:firstLine="539"/>
      <w:jc w:val="center"/>
    </w:pPr>
    <w:rPr>
      <w:rFonts w:ascii="Times New Roman" w:hAnsi="Times New Roman"/>
      <w:sz w:val="28"/>
      <w:szCs w:val="28"/>
      <w:lang w:val="el-GR"/>
    </w:rPr>
  </w:style>
  <w:style w:type="character" w:customStyle="1" w:styleId="Char">
    <w:name w:val="Τίτλος Char"/>
    <w:basedOn w:val="a0"/>
    <w:link w:val="a3"/>
    <w:rsid w:val="00B55A2D"/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styleId="-">
    <w:name w:val="Hyperlink"/>
    <w:rsid w:val="00B55A2D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B55A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55A2D"/>
    <w:rPr>
      <w:rFonts w:ascii="Arial" w:eastAsia="Times New Roman" w:hAnsi="Arial" w:cs="Times New Roman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sc-religioustourism.web.auth.g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Kyriakoula Papademetriou</dc:creator>
  <cp:keywords/>
  <dc:description/>
  <cp:lastModifiedBy>Kyriakoula Papademetriou</cp:lastModifiedBy>
  <cp:revision>2</cp:revision>
  <dcterms:created xsi:type="dcterms:W3CDTF">2023-03-30T19:57:00Z</dcterms:created>
  <dcterms:modified xsi:type="dcterms:W3CDTF">2023-03-30T20:15:00Z</dcterms:modified>
</cp:coreProperties>
</file>